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/>
      </w:pPr>
      <w:r w:rsidDel="00000000" w:rsidR="00000000" w:rsidRPr="00000000">
        <w:rPr>
          <w:rtl w:val="0"/>
        </w:rPr>
        <w:t xml:space="preserve">Capital City Rowing</w:t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of Directors Meeting Agenda</w:t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January 12, 2023 | 6:30 p.m. | Prime Meridian Bank, Timberlane Road</w:t>
      </w:r>
    </w:p>
    <w:p w:rsidR="00000000" w:rsidDel="00000000" w:rsidP="00000000" w:rsidRDefault="00000000" w:rsidRPr="00000000" w14:paraId="00000004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before="240" w:lineRule="auto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Review &amp; Approval of Prior Minutes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Coach’s Report – Michael Moxom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afterAutospacing="0" w:line="480" w:lineRule="auto"/>
        <w:ind w:left="1440" w:hanging="360"/>
      </w:pPr>
      <w:r w:rsidDel="00000000" w:rsidR="00000000" w:rsidRPr="00000000">
        <w:rPr>
          <w:sz w:val="24"/>
          <w:szCs w:val="24"/>
          <w:rtl w:val="0"/>
        </w:rPr>
        <w:t xml:space="preserve">Upcoming Regattas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President’s Report – Rachael Lieblick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480" w:lineRule="auto"/>
        <w:ind w:left="720" w:right="0" w:hanging="360"/>
        <w:jc w:val="left"/>
      </w:pPr>
      <w:r w:rsidDel="00000000" w:rsidR="00000000" w:rsidRPr="00000000">
        <w:rPr>
          <w:sz w:val="24"/>
          <w:szCs w:val="24"/>
          <w:rtl w:val="0"/>
        </w:rPr>
        <w:t xml:space="preserve">VP Administration Report – Chris York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480" w:lineRule="auto"/>
        <w:ind w:left="720" w:right="0" w:hanging="360"/>
        <w:jc w:val="left"/>
      </w:pPr>
      <w:r w:rsidDel="00000000" w:rsidR="00000000" w:rsidRPr="00000000">
        <w:rPr>
          <w:sz w:val="24"/>
          <w:szCs w:val="24"/>
          <w:rtl w:val="0"/>
        </w:rPr>
        <w:t xml:space="preserve">VP Operations Report – Huw O’Callaghan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480" w:lineRule="auto"/>
        <w:ind w:left="720" w:right="0" w:hanging="360"/>
        <w:jc w:val="left"/>
      </w:pPr>
      <w:r w:rsidDel="00000000" w:rsidR="00000000" w:rsidRPr="00000000">
        <w:rPr>
          <w:sz w:val="24"/>
          <w:szCs w:val="24"/>
          <w:rtl w:val="0"/>
        </w:rPr>
        <w:t xml:space="preserve">Treasurer’s Report – Mary Stafford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480" w:lineRule="auto"/>
        <w:ind w:left="720" w:right="0" w:hanging="360"/>
        <w:jc w:val="left"/>
      </w:pPr>
      <w:r w:rsidDel="00000000" w:rsidR="00000000" w:rsidRPr="00000000">
        <w:rPr>
          <w:sz w:val="24"/>
          <w:szCs w:val="24"/>
          <w:rtl w:val="0"/>
        </w:rPr>
        <w:t xml:space="preserve">Communications Committee – Holly Moody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4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